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4394"/>
        <w:gridCol w:w="709"/>
      </w:tblGrid>
      <w:tr w:rsidR="006D0739" w:rsidRPr="006D0739" w:rsidTr="00C64D90">
        <w:tc>
          <w:tcPr>
            <w:tcW w:w="5070" w:type="dxa"/>
            <w:gridSpan w:val="2"/>
            <w:shd w:val="clear" w:color="auto" w:fill="auto"/>
          </w:tcPr>
          <w:p w:rsidR="006D0739" w:rsidRPr="006D0739" w:rsidRDefault="006D0739" w:rsidP="006D073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D0739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6D0739" w:rsidRPr="006D0739" w:rsidRDefault="006D0739" w:rsidP="006D073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6D0739" w:rsidRPr="006D0739" w:rsidRDefault="00DA3F50" w:rsidP="00DA3F50">
            <w:pPr>
              <w:pBdr>
                <w:bottom w:val="single" w:sz="6" w:space="1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AC9CFBF" wp14:editId="5B33BEA8">
                  <wp:extent cx="3055620" cy="8077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ΤΜΗΜΑ ΣΥΝΤΟΝΙΣΜΟΥ ΣΠΟΥΔΩΝ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0739" w:rsidRPr="00D77C62" w:rsidRDefault="006D0739" w:rsidP="006D0739">
            <w:pPr>
              <w:ind w:left="1168"/>
              <w:rPr>
                <w:rFonts w:asciiTheme="majorHAnsi" w:hAnsiTheme="majorHAnsi"/>
                <w:lang w:val="en-US"/>
              </w:rPr>
            </w:pPr>
            <w:r w:rsidRPr="00D77C62">
              <w:rPr>
                <w:rFonts w:asciiTheme="majorHAnsi" w:hAnsiTheme="majorHAnsi"/>
              </w:rPr>
              <w:t>Λαμία</w:t>
            </w:r>
            <w:r w:rsidR="00D77C62" w:rsidRPr="00D77C62">
              <w:rPr>
                <w:rFonts w:asciiTheme="majorHAnsi" w:hAnsiTheme="majorHAnsi"/>
              </w:rPr>
              <w:t xml:space="preserve"> 11-09-2017</w:t>
            </w:r>
          </w:p>
          <w:p w:rsidR="006D0739" w:rsidRPr="006D0739" w:rsidRDefault="006D0739" w:rsidP="006D0739">
            <w:pPr>
              <w:ind w:left="116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D0739" w:rsidRPr="006D0739" w:rsidTr="00C64D90">
        <w:trPr>
          <w:gridAfter w:val="1"/>
          <w:wAfter w:w="709" w:type="dxa"/>
          <w:trHeight w:val="1706"/>
        </w:trPr>
        <w:tc>
          <w:tcPr>
            <w:tcW w:w="4361" w:type="dxa"/>
            <w:shd w:val="clear" w:color="auto" w:fill="auto"/>
          </w:tcPr>
          <w:p w:rsidR="006D0739" w:rsidRPr="006D0739" w:rsidRDefault="006D0739" w:rsidP="006D07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22278" w:rsidRPr="00322278" w:rsidRDefault="00322278" w:rsidP="00170C7D">
            <w:pPr>
              <w:ind w:left="1593"/>
              <w:rPr>
                <w:rFonts w:ascii="Calibri" w:hAnsi="Calibri"/>
              </w:rPr>
            </w:pPr>
          </w:p>
        </w:tc>
      </w:tr>
    </w:tbl>
    <w:p w:rsidR="00761904" w:rsidRDefault="00761904" w:rsidP="00761904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32"/>
          <w:szCs w:val="32"/>
          <w:u w:val="single"/>
        </w:rPr>
      </w:pPr>
      <w:r w:rsidRPr="00761904">
        <w:rPr>
          <w:rFonts w:asciiTheme="majorHAnsi" w:hAnsiTheme="majorHAnsi" w:cs="Arial"/>
          <w:b/>
          <w:spacing w:val="20"/>
          <w:sz w:val="32"/>
          <w:szCs w:val="32"/>
          <w:u w:val="single"/>
        </w:rPr>
        <w:t>ΑΝΑΚΟΙΝΩΣΗ</w:t>
      </w:r>
    </w:p>
    <w:p w:rsidR="000D6FC3" w:rsidRPr="00761904" w:rsidRDefault="000D6FC3" w:rsidP="00761904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sz w:val="32"/>
          <w:szCs w:val="32"/>
          <w:u w:val="single"/>
        </w:rPr>
      </w:pPr>
      <w:r>
        <w:rPr>
          <w:rFonts w:asciiTheme="majorHAnsi" w:hAnsiTheme="majorHAnsi" w:cs="Arial"/>
          <w:b/>
          <w:spacing w:val="20"/>
          <w:sz w:val="32"/>
          <w:szCs w:val="32"/>
          <w:u w:val="single"/>
        </w:rPr>
        <w:t xml:space="preserve">ΓΙΑ ΥΠΟΒΟΛΗ ΔΙΚΑΙΟΛΟΓΗΤΙΚΩΝ ΔΩΡΕΑΝ ΣΙΤΙΣΗΣ ΓΙΑ ΤΟ ΑΚΑΔΗΜΑΪΚΟ ΕΤΟΣ 2017-18 </w:t>
      </w:r>
    </w:p>
    <w:p w:rsidR="00761904" w:rsidRPr="00761904" w:rsidRDefault="00761904" w:rsidP="00761904">
      <w:p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</w:rPr>
      </w:pPr>
      <w:r w:rsidRPr="00761904">
        <w:rPr>
          <w:rFonts w:asciiTheme="majorHAnsi" w:hAnsiTheme="majorHAnsi" w:cs="Arial"/>
          <w:b/>
          <w:sz w:val="28"/>
          <w:szCs w:val="28"/>
        </w:rPr>
        <w:t xml:space="preserve">                 </w:t>
      </w:r>
    </w:p>
    <w:p w:rsidR="00761904" w:rsidRPr="00761904" w:rsidRDefault="00761904" w:rsidP="00761904">
      <w:pPr>
        <w:spacing w:before="45" w:after="45" w:line="300" w:lineRule="atLeast"/>
        <w:ind w:left="150" w:right="1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761904" w:rsidRDefault="00761904" w:rsidP="00761904">
      <w:pPr>
        <w:spacing w:before="45" w:after="45" w:line="360" w:lineRule="auto"/>
        <w:ind w:left="147" w:right="14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61904">
        <w:rPr>
          <w:rFonts w:asciiTheme="majorHAnsi" w:hAnsiTheme="majorHAnsi" w:cs="Arial"/>
          <w:color w:val="000000"/>
          <w:sz w:val="28"/>
          <w:szCs w:val="28"/>
        </w:rPr>
        <w:t>Οι φοιτητές</w:t>
      </w:r>
      <w:r>
        <w:rPr>
          <w:rFonts w:asciiTheme="majorHAnsi" w:hAnsiTheme="majorHAnsi" w:cs="Arial"/>
          <w:color w:val="000000"/>
          <w:sz w:val="28"/>
          <w:szCs w:val="28"/>
        </w:rPr>
        <w:t>/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τριες</w:t>
      </w:r>
      <w:proofErr w:type="spellEnd"/>
      <w:r w:rsidRPr="00761904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761904">
        <w:rPr>
          <w:rFonts w:asciiTheme="majorHAnsi" w:hAnsiTheme="majorHAnsi" w:cs="Arial"/>
          <w:sz w:val="28"/>
          <w:szCs w:val="28"/>
        </w:rPr>
        <w:t>των Τμημάτων του ΤΕΙ Στερεάς Ελλάδας, οι οποίοι</w:t>
      </w:r>
      <w:r w:rsidRPr="00761904">
        <w:rPr>
          <w:rFonts w:asciiTheme="majorHAnsi" w:hAnsiTheme="majorHAnsi" w:cs="Arial"/>
          <w:color w:val="000000"/>
          <w:sz w:val="28"/>
          <w:szCs w:val="28"/>
        </w:rPr>
        <w:t xml:space="preserve"> επιθυμούν να σιτίζονται δωρεάν </w:t>
      </w:r>
      <w:r w:rsidRPr="00761904">
        <w:rPr>
          <w:rFonts w:asciiTheme="majorHAnsi" w:hAnsiTheme="majorHAnsi" w:cs="Arial"/>
          <w:sz w:val="28"/>
          <w:szCs w:val="28"/>
        </w:rPr>
        <w:t xml:space="preserve">για το ακαδημαϊκό έτος </w:t>
      </w:r>
      <w:r>
        <w:rPr>
          <w:rFonts w:asciiTheme="majorHAnsi" w:hAnsiTheme="majorHAnsi" w:cs="Arial"/>
          <w:sz w:val="28"/>
          <w:szCs w:val="28"/>
        </w:rPr>
        <w:t>2017-18</w:t>
      </w:r>
      <w:r w:rsidRPr="00761904">
        <w:rPr>
          <w:rFonts w:asciiTheme="majorHAnsi" w:hAnsiTheme="majorHAnsi" w:cs="Arial"/>
          <w:sz w:val="28"/>
          <w:szCs w:val="28"/>
        </w:rPr>
        <w:t xml:space="preserve">, </w:t>
      </w:r>
      <w:r w:rsidRPr="00761904">
        <w:rPr>
          <w:rFonts w:asciiTheme="majorHAnsi" w:hAnsiTheme="majorHAnsi" w:cs="Arial"/>
          <w:color w:val="000000"/>
          <w:sz w:val="28"/>
          <w:szCs w:val="28"/>
        </w:rPr>
        <w:t xml:space="preserve">θα πρέπει να  </w:t>
      </w:r>
      <w:r w:rsidRPr="00761904">
        <w:rPr>
          <w:rFonts w:asciiTheme="majorHAnsi" w:hAnsiTheme="majorHAnsi" w:cs="Arial"/>
          <w:bCs/>
          <w:color w:val="000000"/>
          <w:sz w:val="28"/>
          <w:szCs w:val="28"/>
        </w:rPr>
        <w:t xml:space="preserve">υποβάλλουν αίτηση με τα απαιτούμενα δικαιολογητικά, </w:t>
      </w:r>
      <w:r w:rsidRPr="00761904">
        <w:rPr>
          <w:rFonts w:asciiTheme="majorHAnsi" w:hAnsiTheme="majorHAnsi" w:cs="Arial"/>
          <w:b/>
          <w:sz w:val="28"/>
          <w:szCs w:val="28"/>
        </w:rPr>
        <w:t>μέχρι και τις 20 Οκτωβρίου 201</w:t>
      </w:r>
      <w:r>
        <w:rPr>
          <w:rFonts w:asciiTheme="majorHAnsi" w:hAnsiTheme="majorHAnsi" w:cs="Arial"/>
          <w:b/>
          <w:sz w:val="28"/>
          <w:szCs w:val="28"/>
        </w:rPr>
        <w:t>7</w:t>
      </w:r>
      <w:r w:rsidRPr="00761904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καθημερινά κατά τις ώρες 10:00 έως 14:00</w:t>
      </w:r>
      <w:r>
        <w:rPr>
          <w:rFonts w:asciiTheme="majorHAnsi" w:hAnsiTheme="majorHAnsi" w:cs="Arial"/>
          <w:color w:val="000000"/>
          <w:sz w:val="28"/>
          <w:szCs w:val="28"/>
        </w:rPr>
        <w:t>, στα κατά τόπους Τμήματα ως εξής:</w:t>
      </w:r>
    </w:p>
    <w:p w:rsidR="00761904" w:rsidRDefault="00761904" w:rsidP="00761904">
      <w:pPr>
        <w:spacing w:before="45" w:after="45" w:line="360" w:lineRule="auto"/>
        <w:ind w:left="147" w:right="14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61904">
        <w:rPr>
          <w:rFonts w:asciiTheme="majorHAnsi" w:hAnsiTheme="majorHAnsi" w:cs="Arial"/>
          <w:b/>
          <w:color w:val="000000"/>
          <w:sz w:val="28"/>
          <w:szCs w:val="28"/>
        </w:rPr>
        <w:t>Για τη Λαμία: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  Στο Τμήμα Σπουδαστικής Μέριμνας Λαμίας</w:t>
      </w:r>
      <w:r w:rsidR="00074DBA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761904" w:rsidRDefault="00761904" w:rsidP="00761904">
      <w:pPr>
        <w:spacing w:before="45" w:after="45" w:line="360" w:lineRule="auto"/>
        <w:ind w:left="147" w:right="14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61904">
        <w:rPr>
          <w:rFonts w:asciiTheme="majorHAnsi" w:hAnsiTheme="majorHAnsi" w:cs="Arial"/>
          <w:b/>
          <w:color w:val="000000"/>
          <w:sz w:val="28"/>
          <w:szCs w:val="28"/>
        </w:rPr>
        <w:t>Για τα Ψαχνά: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Στο Τμήμα Σπουδαστικής Μέριμνας Ψαχνών</w:t>
      </w:r>
      <w:r w:rsidR="00074DBA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761904" w:rsidRDefault="00761904" w:rsidP="00761904">
      <w:pPr>
        <w:spacing w:before="45" w:after="45" w:line="360" w:lineRule="auto"/>
        <w:ind w:left="147" w:right="147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61904">
        <w:rPr>
          <w:rFonts w:asciiTheme="majorHAnsi" w:hAnsiTheme="majorHAnsi" w:cs="Arial"/>
          <w:b/>
          <w:color w:val="000000"/>
          <w:sz w:val="28"/>
          <w:szCs w:val="28"/>
        </w:rPr>
        <w:t>Για τη Θήβα: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Στη Γραμματεία του Τμήματος Διοίκησης Συστημάτων Εφοδιασμού</w:t>
      </w:r>
      <w:r w:rsidR="00074DBA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761904" w:rsidRDefault="00074DBA" w:rsidP="00761904">
      <w:pPr>
        <w:spacing w:before="45" w:after="45" w:line="360" w:lineRule="auto"/>
        <w:ind w:left="147" w:right="147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Για το Καρπενήσι: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9A792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9A792B" w:rsidRPr="009A792B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9A792B">
        <w:rPr>
          <w:rFonts w:asciiTheme="majorHAnsi" w:hAnsiTheme="majorHAnsi" w:cs="Arial"/>
          <w:color w:val="000000"/>
          <w:sz w:val="28"/>
          <w:szCs w:val="28"/>
        </w:rPr>
        <w:t>Στη Γραμματεία του Τμήματος Δασοπονίας και Διαχείρισης Φυσικού Περιβάλλοντος</w:t>
      </w:r>
      <w:r w:rsidR="00E70988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E731DC" w:rsidRDefault="009A792B" w:rsidP="00D77C62">
      <w:pPr>
        <w:spacing w:before="45" w:after="45" w:line="360" w:lineRule="auto"/>
        <w:ind w:left="147" w:right="147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Για την Άμφισσα: 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Στη Γραμματεία του Τμήματο</w:t>
      </w:r>
      <w:r w:rsidR="00E70988">
        <w:rPr>
          <w:rFonts w:asciiTheme="majorHAnsi" w:hAnsiTheme="majorHAnsi" w:cs="Arial"/>
          <w:color w:val="000000"/>
          <w:sz w:val="28"/>
          <w:szCs w:val="28"/>
        </w:rPr>
        <w:t>ς ΔΟΕΠΤΜ.</w:t>
      </w:r>
    </w:p>
    <w:p w:rsidR="00B66112" w:rsidRDefault="00B66112" w:rsidP="00E731DC">
      <w:pPr>
        <w:jc w:val="both"/>
        <w:rPr>
          <w:rFonts w:ascii="Arial" w:hAnsi="Arial" w:cs="Arial"/>
        </w:rPr>
      </w:pPr>
    </w:p>
    <w:p w:rsidR="00A066AF" w:rsidRPr="00292B29" w:rsidRDefault="00392F13" w:rsidP="00392F13">
      <w:pPr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392F13">
        <w:rPr>
          <w:rFonts w:asciiTheme="majorHAnsi" w:hAnsiTheme="majorHAnsi" w:cs="Arial"/>
          <w:b/>
          <w:sz w:val="28"/>
          <w:szCs w:val="28"/>
        </w:rPr>
        <w:t>Σημείωση:</w:t>
      </w:r>
      <w:r w:rsidRPr="00392F13">
        <w:rPr>
          <w:rFonts w:asciiTheme="majorHAnsi" w:hAnsiTheme="majorHAnsi" w:cs="Arial"/>
          <w:sz w:val="28"/>
          <w:szCs w:val="28"/>
        </w:rPr>
        <w:t>Τα</w:t>
      </w:r>
      <w:proofErr w:type="spellEnd"/>
      <w:r w:rsidRPr="00392F13">
        <w:rPr>
          <w:rFonts w:asciiTheme="majorHAnsi" w:hAnsiTheme="majorHAnsi" w:cs="Arial"/>
          <w:sz w:val="28"/>
          <w:szCs w:val="28"/>
        </w:rPr>
        <w:t xml:space="preserve"> δικαιολογητικά είναι αναρτημένα στην ιστοσελίδα του Ιδρύματος </w:t>
      </w:r>
      <w:hyperlink r:id="rId8" w:history="1">
        <w:r w:rsidR="00292B29" w:rsidRPr="004B22D9">
          <w:rPr>
            <w:rStyle w:val="-"/>
          </w:rPr>
          <w:t>http://www.teiste.gr/?page_id=688</w:t>
        </w:r>
      </w:hyperlink>
    </w:p>
    <w:p w:rsidR="00A066AF" w:rsidRDefault="00392F13" w:rsidP="00292B29">
      <w:pPr>
        <w:jc w:val="both"/>
        <w:rPr>
          <w:rFonts w:ascii="Arial" w:hAnsi="Arial" w:cs="Arial"/>
        </w:rPr>
      </w:pPr>
      <w:r w:rsidRPr="00392F13">
        <w:rPr>
          <w:rFonts w:asciiTheme="majorHAnsi" w:hAnsiTheme="majorHAnsi" w:cs="Arial"/>
          <w:sz w:val="28"/>
          <w:szCs w:val="28"/>
        </w:rPr>
        <w:t xml:space="preserve">Επίσης διανέμονται και από τα  </w:t>
      </w:r>
      <w:r>
        <w:rPr>
          <w:rFonts w:asciiTheme="majorHAnsi" w:hAnsiTheme="majorHAnsi" w:cs="Arial"/>
          <w:sz w:val="28"/>
          <w:szCs w:val="28"/>
        </w:rPr>
        <w:t>παραπάνω</w:t>
      </w:r>
      <w:r w:rsidRPr="00392F13">
        <w:rPr>
          <w:rFonts w:asciiTheme="majorHAnsi" w:hAnsiTheme="majorHAnsi" w:cs="Arial"/>
          <w:sz w:val="28"/>
          <w:szCs w:val="28"/>
        </w:rPr>
        <w:t xml:space="preserve"> αρμόδια Τμήματα.</w:t>
      </w:r>
      <w:bookmarkStart w:id="0" w:name="_GoBack"/>
      <w:bookmarkEnd w:id="0"/>
    </w:p>
    <w:p w:rsidR="00A066AF" w:rsidRDefault="00A066AF" w:rsidP="00B66112">
      <w:pPr>
        <w:jc w:val="center"/>
        <w:rPr>
          <w:rFonts w:ascii="Arial" w:hAnsi="Arial" w:cs="Arial"/>
        </w:rPr>
      </w:pPr>
    </w:p>
    <w:sectPr w:rsidR="00A066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06"/>
    <w:multiLevelType w:val="hybridMultilevel"/>
    <w:tmpl w:val="A7F4E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406B"/>
    <w:multiLevelType w:val="hybridMultilevel"/>
    <w:tmpl w:val="5AF02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F20"/>
    <w:multiLevelType w:val="hybridMultilevel"/>
    <w:tmpl w:val="2110E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DC"/>
    <w:rsid w:val="000431FF"/>
    <w:rsid w:val="00062799"/>
    <w:rsid w:val="00067736"/>
    <w:rsid w:val="00074DBA"/>
    <w:rsid w:val="000D6FC3"/>
    <w:rsid w:val="001524FF"/>
    <w:rsid w:val="0016081A"/>
    <w:rsid w:val="001708D2"/>
    <w:rsid w:val="00170C7D"/>
    <w:rsid w:val="00196459"/>
    <w:rsid w:val="001C0C0C"/>
    <w:rsid w:val="00250CBC"/>
    <w:rsid w:val="00255247"/>
    <w:rsid w:val="00266835"/>
    <w:rsid w:val="002708AB"/>
    <w:rsid w:val="00292B29"/>
    <w:rsid w:val="002F6D14"/>
    <w:rsid w:val="00322278"/>
    <w:rsid w:val="00392F13"/>
    <w:rsid w:val="003E7B85"/>
    <w:rsid w:val="004454B4"/>
    <w:rsid w:val="004A6577"/>
    <w:rsid w:val="004D2687"/>
    <w:rsid w:val="004E1D27"/>
    <w:rsid w:val="005032F4"/>
    <w:rsid w:val="00522F11"/>
    <w:rsid w:val="005614AD"/>
    <w:rsid w:val="0060597F"/>
    <w:rsid w:val="00620F24"/>
    <w:rsid w:val="00694420"/>
    <w:rsid w:val="006A7C75"/>
    <w:rsid w:val="006D0739"/>
    <w:rsid w:val="007232D5"/>
    <w:rsid w:val="0073420A"/>
    <w:rsid w:val="00761904"/>
    <w:rsid w:val="007E0C07"/>
    <w:rsid w:val="007E43A6"/>
    <w:rsid w:val="008015FA"/>
    <w:rsid w:val="008230FD"/>
    <w:rsid w:val="00842BEC"/>
    <w:rsid w:val="008E5C5F"/>
    <w:rsid w:val="00976B2B"/>
    <w:rsid w:val="009A792B"/>
    <w:rsid w:val="00A066AF"/>
    <w:rsid w:val="00A1573A"/>
    <w:rsid w:val="00A66E79"/>
    <w:rsid w:val="00AA6FAA"/>
    <w:rsid w:val="00B37289"/>
    <w:rsid w:val="00B54E5F"/>
    <w:rsid w:val="00B63E4A"/>
    <w:rsid w:val="00B66112"/>
    <w:rsid w:val="00BA30A7"/>
    <w:rsid w:val="00C010A0"/>
    <w:rsid w:val="00C10062"/>
    <w:rsid w:val="00D26E58"/>
    <w:rsid w:val="00D731BE"/>
    <w:rsid w:val="00D77C62"/>
    <w:rsid w:val="00DA3F50"/>
    <w:rsid w:val="00E32E46"/>
    <w:rsid w:val="00E33A4F"/>
    <w:rsid w:val="00E54324"/>
    <w:rsid w:val="00E70988"/>
    <w:rsid w:val="00E731DC"/>
    <w:rsid w:val="00F4167B"/>
    <w:rsid w:val="00F469A4"/>
    <w:rsid w:val="00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0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0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E7B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07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073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E7B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ste.gr/?page_id=6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9F77-AF44-4BD2-B781-41014E0A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tm-sm01</dc:creator>
  <cp:lastModifiedBy>CareerDept-User</cp:lastModifiedBy>
  <cp:revision>9</cp:revision>
  <cp:lastPrinted>2017-04-28T11:26:00Z</cp:lastPrinted>
  <dcterms:created xsi:type="dcterms:W3CDTF">2017-09-11T06:19:00Z</dcterms:created>
  <dcterms:modified xsi:type="dcterms:W3CDTF">2017-09-11T10:57:00Z</dcterms:modified>
</cp:coreProperties>
</file>